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B3AC" w14:textId="77777777" w:rsidR="006D49C6" w:rsidRPr="005411D5" w:rsidRDefault="00693AC9" w:rsidP="00E105AD">
      <w:pPr>
        <w:tabs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563390E8" wp14:editId="1B3827EC">
            <wp:simplePos x="0" y="0"/>
            <wp:positionH relativeFrom="column">
              <wp:posOffset>2316480</wp:posOffset>
            </wp:positionH>
            <wp:positionV relativeFrom="paragraph">
              <wp:posOffset>-287020</wp:posOffset>
            </wp:positionV>
            <wp:extent cx="1050290" cy="110363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F1BA21" w14:textId="77777777" w:rsidR="006D49C6" w:rsidRPr="005411D5" w:rsidRDefault="006D49C6" w:rsidP="00E105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7E6C5C" w14:textId="77777777" w:rsidR="006D49C6" w:rsidRPr="005411D5" w:rsidRDefault="006D49C6" w:rsidP="00E105AD">
      <w:pPr>
        <w:tabs>
          <w:tab w:val="left" w:pos="4536"/>
        </w:tabs>
        <w:jc w:val="center"/>
        <w:rPr>
          <w:rFonts w:ascii="TH SarabunIT๙" w:hAnsi="TH SarabunIT๙" w:cs="TH SarabunIT๙"/>
          <w:sz w:val="28"/>
        </w:rPr>
      </w:pPr>
    </w:p>
    <w:p w14:paraId="3C100699" w14:textId="77777777" w:rsidR="006D49C6" w:rsidRPr="005411D5" w:rsidRDefault="006D49C6" w:rsidP="00E105AD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5411D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คำสั่งสถานีตำรวจภูธร</w:t>
      </w:r>
      <w:r w:rsidR="00377F5C" w:rsidRPr="005411D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เทพสถิต</w:t>
      </w:r>
    </w:p>
    <w:p w14:paraId="4DD9FB1D" w14:textId="47AEE2AD" w:rsidR="006D49C6" w:rsidRPr="005411D5" w:rsidRDefault="006D49C6" w:rsidP="00E105AD">
      <w:pPr>
        <w:spacing w:after="0" w:line="240" w:lineRule="auto"/>
        <w:jc w:val="center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5411D5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="0091519B">
        <w:rPr>
          <w:rFonts w:ascii="TH SarabunIT๙" w:eastAsia="Angsana New" w:hAnsi="TH SarabunIT๙" w:cs="TH SarabunIT๙" w:hint="cs"/>
          <w:sz w:val="32"/>
          <w:szCs w:val="32"/>
          <w:cs/>
        </w:rPr>
        <w:t>154</w:t>
      </w:r>
      <w:r w:rsidR="00252E6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36506" w:rsidRPr="005411D5">
        <w:rPr>
          <w:rFonts w:ascii="TH SarabunIT๙" w:eastAsia="Angsana New" w:hAnsi="TH SarabunIT๙" w:cs="TH SarabunIT๙"/>
          <w:sz w:val="32"/>
          <w:szCs w:val="32"/>
        </w:rPr>
        <w:t xml:space="preserve">/ </w:t>
      </w:r>
      <w:r w:rsidR="00536506" w:rsidRPr="005411D5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91676D" w:rsidRPr="005411D5">
        <w:rPr>
          <w:rFonts w:ascii="TH SarabunIT๙" w:eastAsia="Angsana New" w:hAnsi="TH SarabunIT๙" w:cs="TH SarabunIT๙"/>
          <w:sz w:val="32"/>
          <w:szCs w:val="32"/>
          <w:cs/>
        </w:rPr>
        <w:t>๖</w:t>
      </w:r>
      <w:r w:rsidR="0091519B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0B93AE0D" w14:textId="77777777" w:rsidR="00110442" w:rsidRDefault="00536506" w:rsidP="00E105AD">
      <w:pPr>
        <w:pStyle w:val="a3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A65B1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378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65B1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466713" w:rsidRPr="005411D5">
        <w:rPr>
          <w:rFonts w:ascii="TH SarabunIT๙" w:hAnsi="TH SarabunIT๙" w:cs="TH SarabunIT๙"/>
          <w:sz w:val="32"/>
          <w:szCs w:val="32"/>
          <w:cs/>
        </w:rPr>
        <w:t>คณะ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กรรมการอำนวยการและ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91676D" w:rsidRPr="005411D5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</w:t>
      </w:r>
      <w:r w:rsidR="0091676D" w:rsidRPr="005411D5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76D" w:rsidRPr="005411D5">
        <w:rPr>
          <w:rFonts w:ascii="TH SarabunIT๙" w:hAnsi="TH SarabunIT๙" w:cs="TH SarabunIT๙"/>
          <w:sz w:val="32"/>
          <w:szCs w:val="32"/>
          <w:cs/>
        </w:rPr>
        <w:t>(</w:t>
      </w:r>
      <w:r w:rsidR="0091676D" w:rsidRPr="005411D5">
        <w:rPr>
          <w:rFonts w:ascii="TH SarabunIT๙" w:hAnsi="TH SarabunIT๙" w:cs="TH SarabunIT๙"/>
          <w:sz w:val="32"/>
          <w:szCs w:val="32"/>
        </w:rPr>
        <w:t>Inte</w:t>
      </w:r>
      <w:r w:rsidR="005411D5">
        <w:rPr>
          <w:rFonts w:ascii="TH SarabunIT๙" w:hAnsi="TH SarabunIT๙" w:cs="TH SarabunIT๙"/>
          <w:sz w:val="32"/>
          <w:szCs w:val="32"/>
        </w:rPr>
        <w:t>grity</w:t>
      </w:r>
      <w:r w:rsidR="0091676D" w:rsidRPr="005411D5">
        <w:rPr>
          <w:rFonts w:ascii="TH SarabunIT๙" w:hAnsi="TH SarabunIT๙" w:cs="TH SarabunIT๙"/>
          <w:sz w:val="32"/>
          <w:szCs w:val="32"/>
        </w:rPr>
        <w:t xml:space="preserve"> and T</w:t>
      </w:r>
      <w:r w:rsidR="0091676D" w:rsidRPr="005411D5">
        <w:rPr>
          <w:rFonts w:ascii="TH SarabunIT๙" w:eastAsia="Angsana New" w:hAnsi="TH SarabunIT๙" w:cs="TH SarabunIT๙"/>
          <w:sz w:val="32"/>
          <w:szCs w:val="32"/>
        </w:rPr>
        <w:t>ransparency Assessment : ITA</w:t>
      </w:r>
      <w:r w:rsidR="0091676D" w:rsidRPr="005411D5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2C724B" w:rsidRPr="005411D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3E837814" w14:textId="54604068" w:rsidR="006D49C6" w:rsidRPr="005411D5" w:rsidRDefault="002C724B" w:rsidP="00E105A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411D5">
        <w:rPr>
          <w:rFonts w:ascii="TH SarabunIT๙" w:eastAsia="Angsana New" w:hAnsi="TH SarabunIT๙" w:cs="TH SarabunIT๙"/>
          <w:sz w:val="32"/>
          <w:szCs w:val="32"/>
          <w:cs/>
        </w:rPr>
        <w:t>ของสถานีตำรวจ</w:t>
      </w:r>
      <w:r w:rsidR="00AE2D35" w:rsidRPr="005411D5">
        <w:rPr>
          <w:rFonts w:ascii="TH SarabunIT๙" w:eastAsia="Angsana New" w:hAnsi="TH SarabunIT๙" w:cs="TH SarabunIT๙"/>
          <w:sz w:val="32"/>
          <w:szCs w:val="32"/>
          <w:cs/>
        </w:rPr>
        <w:t>ภูธรเทพสถิต</w:t>
      </w:r>
    </w:p>
    <w:p w14:paraId="54A26A5C" w14:textId="77777777" w:rsidR="00536506" w:rsidRPr="005411D5" w:rsidRDefault="00F76C8A" w:rsidP="00F76C8A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536506" w:rsidRPr="005411D5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</w:p>
    <w:p w14:paraId="75D7361E" w14:textId="74848BE9" w:rsidR="00682E31" w:rsidRPr="005411D5" w:rsidRDefault="00325C00" w:rsidP="00325C00">
      <w:pPr>
        <w:pStyle w:val="a3"/>
        <w:ind w:left="-567"/>
        <w:jc w:val="thaiDistribute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91676D" w:rsidRPr="005411D5">
        <w:rPr>
          <w:rFonts w:ascii="TH SarabunIT๙" w:hAnsi="TH SarabunIT๙" w:cs="TH SarabunIT๙"/>
          <w:sz w:val="32"/>
          <w:szCs w:val="32"/>
          <w:cs/>
        </w:rPr>
        <w:t>ด้วยสำนักงานคณะกรรมการป้องกันและปร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าบปราบการทุจริตแห่งชาติ(</w:t>
      </w:r>
      <w:r w:rsidR="00F76C8A" w:rsidRPr="005411D5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ป</w:t>
      </w:r>
      <w:r w:rsidR="00EA42AA" w:rsidRPr="005411D5">
        <w:rPr>
          <w:rFonts w:ascii="TH SarabunIT๙" w:hAnsi="TH SarabunIT๙" w:cs="TH SarabunIT๙"/>
          <w:sz w:val="32"/>
          <w:szCs w:val="32"/>
        </w:rPr>
        <w:t>.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ป</w:t>
      </w:r>
      <w:r w:rsidR="00EA42AA" w:rsidRPr="005411D5">
        <w:rPr>
          <w:rFonts w:ascii="TH SarabunIT๙" w:hAnsi="TH SarabunIT๙" w:cs="TH SarabunIT๙"/>
          <w:sz w:val="32"/>
          <w:szCs w:val="32"/>
        </w:rPr>
        <w:t>.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ช</w:t>
      </w:r>
      <w:r w:rsidR="00EA42AA" w:rsidRPr="005411D5">
        <w:rPr>
          <w:rFonts w:ascii="TH SarabunIT๙" w:hAnsi="TH SarabunIT๙" w:cs="TH SarabunIT๙"/>
          <w:sz w:val="32"/>
          <w:szCs w:val="32"/>
        </w:rPr>
        <w:t>.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)</w:t>
      </w:r>
      <w:r w:rsidR="007A27A1" w:rsidRPr="005411D5">
        <w:rPr>
          <w:rFonts w:ascii="TH SarabunIT๙" w:hAnsi="TH SarabunIT๙" w:cs="TH SarabunIT๙"/>
          <w:sz w:val="32"/>
          <w:szCs w:val="32"/>
          <w:cs/>
        </w:rPr>
        <w:t>ได้พัฒนา</w:t>
      </w:r>
      <w:r w:rsidR="00EA42AA" w:rsidRPr="005411D5">
        <w:rPr>
          <w:rFonts w:ascii="TH SarabunIT๙" w:hAnsi="TH SarabunIT๙" w:cs="TH SarabunIT๙"/>
          <w:sz w:val="32"/>
          <w:szCs w:val="32"/>
          <w:cs/>
        </w:rPr>
        <w:t>เครื่องมือการประเมินเชิงบวกเพื่อเป็นมาตราการ</w:t>
      </w:r>
      <w:r w:rsidR="007A27A1" w:rsidRPr="005411D5">
        <w:rPr>
          <w:rFonts w:ascii="TH SarabunIT๙" w:hAnsi="TH SarabunIT๙" w:cs="TH SarabunIT๙"/>
          <w:sz w:val="32"/>
          <w:szCs w:val="32"/>
          <w:cs/>
        </w:rPr>
        <w:t>ป้องกันการทุจริตและเป็นกลไกในการสร้างความตระหนัก</w:t>
      </w:r>
      <w:r w:rsidR="00F76C8A" w:rsidRPr="005411D5">
        <w:rPr>
          <w:rFonts w:ascii="TH SarabunIT๙" w:hAnsi="TH SarabunIT๙" w:cs="TH SarabunIT๙"/>
          <w:sz w:val="32"/>
          <w:szCs w:val="32"/>
          <w:cs/>
        </w:rPr>
        <w:t xml:space="preserve">ให้หน่วยงานภาครัฐ มีการดำเนินงานอยางโปร่งใสและมีคุณธรรม โดยใช้ชื่อว่า   </w:t>
      </w:r>
      <w:r w:rsidR="00F76C8A" w:rsidRPr="005411D5">
        <w:rPr>
          <w:rFonts w:ascii="TH SarabunIT๙" w:hAnsi="TH SarabunIT๙" w:cs="TH SarabunIT๙"/>
          <w:sz w:val="32"/>
          <w:szCs w:val="32"/>
        </w:rPr>
        <w:t xml:space="preserve">“ </w:t>
      </w:r>
      <w:r w:rsidR="00F76C8A" w:rsidRPr="005411D5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F76C8A" w:rsidRPr="005411D5">
        <w:rPr>
          <w:rFonts w:ascii="TH SarabunIT๙" w:hAnsi="TH SarabunIT๙" w:cs="TH SarabunIT๙"/>
          <w:sz w:val="32"/>
          <w:szCs w:val="32"/>
        </w:rPr>
        <w:t>Integ</w:t>
      </w:r>
      <w:r w:rsidR="005411D5">
        <w:rPr>
          <w:rFonts w:ascii="TH SarabunIT๙" w:hAnsi="TH SarabunIT๙" w:cs="TH SarabunIT๙"/>
          <w:sz w:val="32"/>
          <w:szCs w:val="32"/>
        </w:rPr>
        <w:t>rity</w:t>
      </w:r>
      <w:r w:rsidR="00F76C8A" w:rsidRPr="005411D5">
        <w:rPr>
          <w:rFonts w:ascii="TH SarabunIT๙" w:hAnsi="TH SarabunIT๙" w:cs="TH SarabunIT๙"/>
          <w:sz w:val="32"/>
          <w:szCs w:val="32"/>
        </w:rPr>
        <w:t xml:space="preserve"> and T</w:t>
      </w:r>
      <w:r w:rsidR="00F76C8A" w:rsidRPr="005411D5">
        <w:rPr>
          <w:rFonts w:ascii="TH SarabunIT๙" w:eastAsia="Angsana New" w:hAnsi="TH SarabunIT๙" w:cs="TH SarabunIT๙"/>
          <w:sz w:val="32"/>
          <w:szCs w:val="32"/>
        </w:rPr>
        <w:t>ransparency Assessment : ITA</w:t>
      </w:r>
      <w:r w:rsidR="00F76C8A" w:rsidRPr="005411D5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F76C8A" w:rsidRPr="005411D5">
        <w:rPr>
          <w:rFonts w:ascii="TH SarabunIT๙" w:hAnsi="TH SarabunIT๙" w:cs="TH SarabunIT๙"/>
          <w:sz w:val="32"/>
          <w:szCs w:val="32"/>
        </w:rPr>
        <w:t xml:space="preserve"> ”</w:t>
      </w:r>
      <w:r w:rsidR="00F76C8A" w:rsidRPr="005411D5">
        <w:rPr>
          <w:rFonts w:ascii="TH SarabunIT๙" w:hAnsi="TH SarabunIT๙" w:cs="TH SarabunIT๙"/>
          <w:sz w:val="32"/>
          <w:szCs w:val="32"/>
          <w:cs/>
        </w:rPr>
        <w:t xml:space="preserve"> โดยมุ่งหวังให้หน่วยงานภาครัฐ ที่เข้ารับการประเมินได้รับทราบผลการประเมิน</w:t>
      </w:r>
      <w:r w:rsidR="00187E1D" w:rsidRPr="005411D5">
        <w:rPr>
          <w:rFonts w:ascii="TH SarabunIT๙" w:hAnsi="TH SarabunIT๙" w:cs="TH SarabunIT๙"/>
          <w:sz w:val="32"/>
          <w:szCs w:val="32"/>
          <w:cs/>
        </w:rPr>
        <w:t>และแนวทางในการพัฒนาและยกระดับหน่วยงานในด้านคุณธรรมและความโปร่งใสในการดำเนินงานได้อย่างเหมาะสม</w:t>
      </w:r>
      <w:r w:rsidR="00187E1D" w:rsidRPr="005411D5">
        <w:rPr>
          <w:rFonts w:ascii="TH SarabunIT๙" w:hAnsi="TH SarabunIT๙" w:cs="TH SarabunIT๙"/>
          <w:sz w:val="32"/>
          <w:szCs w:val="32"/>
        </w:rPr>
        <w:t xml:space="preserve"> 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 xml:space="preserve"> ทั้งนี้</w:t>
      </w:r>
      <w:r w:rsidR="00765052" w:rsidRPr="005411D5">
        <w:rPr>
          <w:rFonts w:ascii="TH SarabunIT๙" w:hAnsi="TH SarabunIT๙" w:cs="TH SarabunIT๙"/>
          <w:sz w:val="32"/>
          <w:szCs w:val="32"/>
          <w:cs/>
        </w:rPr>
        <w:t>ได้มีการขยายขอบเขตและพัฒนาการประเมินไปยังหน่วยงานย่อยซึ่งเป็นหน่วยงานระดับต่ำกว่ากรม โดยเฉพาะอย่างยิ่ง หน่วยงานที่มีความสำคัญ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เชิงพื้นที่(</w:t>
      </w:r>
      <w:r w:rsidR="00FF1A44" w:rsidRPr="005411D5">
        <w:rPr>
          <w:rFonts w:ascii="TH SarabunIT๙" w:hAnsi="TH SarabunIT๙" w:cs="TH SarabunIT๙"/>
          <w:sz w:val="32"/>
          <w:szCs w:val="32"/>
        </w:rPr>
        <w:t>Area Base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) และมีความสำคัญเชิงยุทธศาสตร์ โดยในปีงบประมาณ พ</w:t>
      </w:r>
      <w:r w:rsidR="00FF1A44" w:rsidRPr="005411D5">
        <w:rPr>
          <w:rFonts w:ascii="TH SarabunIT๙" w:hAnsi="TH SarabunIT๙" w:cs="TH SarabunIT๙"/>
          <w:sz w:val="32"/>
          <w:szCs w:val="32"/>
        </w:rPr>
        <w:t>.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ศ</w:t>
      </w:r>
      <w:r w:rsidR="00FF1A44" w:rsidRPr="005411D5">
        <w:rPr>
          <w:rFonts w:ascii="TH SarabunIT๙" w:hAnsi="TH SarabunIT๙" w:cs="TH SarabunIT๙"/>
          <w:sz w:val="32"/>
          <w:szCs w:val="32"/>
        </w:rPr>
        <w:t>.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๒๕๖๕ได้มีการนำร่องขยายการประเมินลงสู่ สถานีตำรวจนครบาล ทั้ง ๘๘ แห่ง เพื่อให้เกิดกลไกการมีส่วนร่วมและเกิดการป้องกันการทุจริตในเชิงพื้นที่เขตกรุงเทพมหานคร</w:t>
      </w:r>
      <w:r w:rsidR="002C724B" w:rsidRPr="005411D5">
        <w:rPr>
          <w:rFonts w:ascii="TH SarabunIT๙" w:hAnsi="TH SarabunIT๙" w:cs="TH SarabunIT๙"/>
          <w:sz w:val="32"/>
          <w:szCs w:val="32"/>
          <w:cs/>
        </w:rPr>
        <w:t xml:space="preserve">อย่างเป็นรูปธรรมที่ชัดเจน 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 xml:space="preserve"> และใน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ปีงบประมาณ พ</w:t>
      </w:r>
      <w:r w:rsidR="00FF1A44" w:rsidRPr="005411D5">
        <w:rPr>
          <w:rFonts w:ascii="TH SarabunIT๙" w:hAnsi="TH SarabunIT๙" w:cs="TH SarabunIT๙"/>
          <w:sz w:val="32"/>
          <w:szCs w:val="32"/>
        </w:rPr>
        <w:t>.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ศ</w:t>
      </w:r>
      <w:r w:rsidR="00FF1A44" w:rsidRPr="005411D5">
        <w:rPr>
          <w:rFonts w:ascii="TH SarabunIT๙" w:hAnsi="TH SarabunIT๙" w:cs="TH SarabunIT๙"/>
          <w:sz w:val="32"/>
          <w:szCs w:val="32"/>
        </w:rPr>
        <w:t>.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๒๕๖</w:t>
      </w:r>
      <w:r w:rsidR="007F106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724B" w:rsidRPr="005411D5">
        <w:rPr>
          <w:rFonts w:ascii="TH SarabunIT๙" w:hAnsi="TH SarabunIT๙" w:cs="TH SarabunIT๙"/>
          <w:sz w:val="32"/>
          <w:szCs w:val="32"/>
          <w:cs/>
        </w:rPr>
        <w:t xml:space="preserve"> ก็ได้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 xml:space="preserve">ดำเนินการขยายการประเมิน </w:t>
      </w:r>
      <w:r w:rsidR="00FF1A44" w:rsidRPr="005411D5">
        <w:rPr>
          <w:rFonts w:ascii="TH SarabunIT๙" w:hAnsi="TH SarabunIT๙" w:cs="TH SarabunIT๙"/>
          <w:sz w:val="32"/>
          <w:szCs w:val="32"/>
        </w:rPr>
        <w:t xml:space="preserve">ITA </w:t>
      </w:r>
      <w:r w:rsidR="00FF1A44" w:rsidRPr="005411D5">
        <w:rPr>
          <w:rFonts w:ascii="TH SarabunIT๙" w:hAnsi="TH SarabunIT๙" w:cs="TH SarabunIT๙"/>
          <w:sz w:val="32"/>
          <w:szCs w:val="32"/>
          <w:cs/>
        </w:rPr>
        <w:t>ให้มีประสิทธิภาพไปยังสถานีตำรวจทั่วประเทศ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3782" w:rsidRPr="005411D5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เพื่อให้การประเมินคุณธรรมและความโปร่งใสในการดำเนินงานของหน่วยงานภาครัฐ (</w:t>
      </w:r>
      <w:r w:rsidR="00C63782" w:rsidRPr="005411D5">
        <w:rPr>
          <w:rFonts w:ascii="TH SarabunIT๙" w:hAnsi="TH SarabunIT๙" w:cs="TH SarabunIT๙"/>
          <w:sz w:val="32"/>
          <w:szCs w:val="32"/>
        </w:rPr>
        <w:t>Integ</w:t>
      </w:r>
      <w:r w:rsidR="005411D5">
        <w:rPr>
          <w:rFonts w:ascii="TH SarabunIT๙" w:hAnsi="TH SarabunIT๙" w:cs="TH SarabunIT๙"/>
          <w:sz w:val="32"/>
          <w:szCs w:val="32"/>
        </w:rPr>
        <w:t>rity</w:t>
      </w:r>
      <w:r w:rsidR="00C63782" w:rsidRPr="005411D5">
        <w:rPr>
          <w:rFonts w:ascii="TH SarabunIT๙" w:hAnsi="TH SarabunIT๙" w:cs="TH SarabunIT๙"/>
          <w:sz w:val="32"/>
          <w:szCs w:val="32"/>
        </w:rPr>
        <w:t xml:space="preserve"> and T</w:t>
      </w:r>
      <w:r w:rsidR="00C63782" w:rsidRPr="005411D5">
        <w:rPr>
          <w:rFonts w:ascii="TH SarabunIT๙" w:eastAsia="Angsana New" w:hAnsi="TH SarabunIT๙" w:cs="TH SarabunIT๙"/>
          <w:sz w:val="32"/>
          <w:szCs w:val="32"/>
        </w:rPr>
        <w:t>ransparency Assessment : ITA</w:t>
      </w:r>
      <w:r w:rsidR="00C63782" w:rsidRPr="005411D5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C63782" w:rsidRPr="005411D5">
        <w:rPr>
          <w:rFonts w:ascii="TH SarabunIT๙" w:hAnsi="TH SarabunIT๙" w:cs="TH SarabunIT๙"/>
          <w:sz w:val="32"/>
          <w:szCs w:val="32"/>
        </w:rPr>
        <w:t xml:space="preserve"> </w:t>
      </w:r>
      <w:r w:rsidR="00C63782" w:rsidRPr="005411D5">
        <w:rPr>
          <w:rFonts w:ascii="TH SarabunIT๙" w:hAnsi="TH SarabunIT๙" w:cs="TH SarabunIT๙"/>
          <w:sz w:val="32"/>
          <w:szCs w:val="32"/>
          <w:cs/>
        </w:rPr>
        <w:t>ของสถานีตำรวจภูธรเทพสถิต เป็นไปด้วยความเรียบร้อย  บรรลุตามวัตถุประสงค์และเพื่อเตรียมความพร้อมเข้ารับการป</w:t>
      </w:r>
      <w:r w:rsidR="002C724B" w:rsidRPr="005411D5">
        <w:rPr>
          <w:rFonts w:ascii="TH SarabunIT๙" w:hAnsi="TH SarabunIT๙" w:cs="TH SarabunIT๙"/>
          <w:sz w:val="32"/>
          <w:szCs w:val="32"/>
          <w:cs/>
        </w:rPr>
        <w:t>ระเมินฯ</w:t>
      </w:r>
      <w:r w:rsidR="00C63782" w:rsidRPr="005411D5">
        <w:rPr>
          <w:rFonts w:ascii="TH SarabunIT๙" w:hAnsi="TH SarabunIT๙" w:cs="TH SarabunIT๙"/>
          <w:sz w:val="32"/>
          <w:szCs w:val="32"/>
        </w:rPr>
        <w:t xml:space="preserve"> </w:t>
      </w:r>
      <w:r w:rsidR="002C724B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3782" w:rsidRPr="005411D5">
        <w:rPr>
          <w:rFonts w:ascii="TH SarabunIT๙" w:hAnsi="TH SarabunIT๙" w:cs="TH SarabunIT๙"/>
          <w:sz w:val="32"/>
          <w:szCs w:val="32"/>
          <w:cs/>
        </w:rPr>
        <w:t xml:space="preserve">  จึงแต่งตั้งคณะทำงานการประเมินคุณธรรมและความโปร่งใสในการดำเนินงานของหน่วยงานภาครัฐ (</w:t>
      </w:r>
      <w:r w:rsidR="00C63782" w:rsidRPr="005411D5">
        <w:rPr>
          <w:rFonts w:ascii="TH SarabunIT๙" w:hAnsi="TH SarabunIT๙" w:cs="TH SarabunIT๙"/>
          <w:sz w:val="32"/>
          <w:szCs w:val="32"/>
        </w:rPr>
        <w:t>Integ</w:t>
      </w:r>
      <w:r w:rsidR="005411D5">
        <w:rPr>
          <w:rFonts w:ascii="TH SarabunIT๙" w:hAnsi="TH SarabunIT๙" w:cs="TH SarabunIT๙"/>
          <w:sz w:val="32"/>
          <w:szCs w:val="32"/>
        </w:rPr>
        <w:t>rity</w:t>
      </w:r>
      <w:r w:rsidR="00C63782" w:rsidRPr="005411D5">
        <w:rPr>
          <w:rFonts w:ascii="TH SarabunIT๙" w:hAnsi="TH SarabunIT๙" w:cs="TH SarabunIT๙"/>
          <w:sz w:val="32"/>
          <w:szCs w:val="32"/>
        </w:rPr>
        <w:t xml:space="preserve"> and T</w:t>
      </w:r>
      <w:r w:rsidR="00C63782" w:rsidRPr="005411D5">
        <w:rPr>
          <w:rFonts w:ascii="TH SarabunIT๙" w:eastAsia="Angsana New" w:hAnsi="TH SarabunIT๙" w:cs="TH SarabunIT๙"/>
          <w:sz w:val="32"/>
          <w:szCs w:val="32"/>
        </w:rPr>
        <w:t>ransparency Assessment : ITA</w:t>
      </w:r>
      <w:r w:rsidR="00C63782" w:rsidRPr="005411D5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C63782" w:rsidRPr="005411D5">
        <w:rPr>
          <w:rFonts w:ascii="TH SarabunIT๙" w:hAnsi="TH SarabunIT๙" w:cs="TH SarabunIT๙"/>
          <w:sz w:val="32"/>
          <w:szCs w:val="32"/>
        </w:rPr>
        <w:t xml:space="preserve"> 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>ของสถานีตำรวจภูธรเทพสถิต</w:t>
      </w:r>
      <w:r w:rsidR="00C6378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>ประจำปีงบประมาณ ๒๕๖</w:t>
      </w:r>
      <w:r w:rsidR="007F106E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3782" w:rsidRPr="005411D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C440FE9" w14:textId="77777777" w:rsidR="00AE2D35" w:rsidRPr="005411D5" w:rsidRDefault="00B32B8A" w:rsidP="00325C00">
      <w:pPr>
        <w:pStyle w:val="a3"/>
        <w:ind w:left="-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</w:t>
      </w:r>
      <w:r w:rsidR="008F3B5D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F3B5D" w:rsidRPr="005411D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E2D35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F3B5D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</w:p>
    <w:p w14:paraId="3A2356F4" w14:textId="4E34135E" w:rsidR="00AE2D35" w:rsidRPr="005411D5" w:rsidRDefault="00B32B8A" w:rsidP="00B32B8A">
      <w:pPr>
        <w:pStyle w:val="a3"/>
        <w:ind w:left="-567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AE2D35" w:rsidRPr="005411D5">
        <w:rPr>
          <w:rFonts w:ascii="TH SarabunIT๙" w:hAnsi="TH SarabunIT๙" w:cs="TH SarabunIT๙"/>
          <w:sz w:val="32"/>
          <w:szCs w:val="32"/>
        </w:rPr>
        <w:t>.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ผู้กำกับการสถานีตำรวจภูธรเทพสถิต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649B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11D5">
        <w:rPr>
          <w:rFonts w:ascii="TH SarabunIT๙" w:hAnsi="TH SarabunIT๙" w:cs="TH SarabunIT๙"/>
          <w:sz w:val="32"/>
          <w:szCs w:val="32"/>
          <w:cs/>
        </w:rPr>
        <w:tab/>
      </w:r>
      <w:r w:rsidR="005411D5">
        <w:rPr>
          <w:rFonts w:ascii="TH SarabunIT๙" w:hAnsi="TH SarabunIT๙" w:cs="TH SarabunIT๙"/>
          <w:sz w:val="32"/>
          <w:szCs w:val="32"/>
          <w:cs/>
        </w:rPr>
        <w:tab/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8CBAB66" w14:textId="3ED7E4A0" w:rsidR="00AE2D35" w:rsidRPr="005411D5" w:rsidRDefault="00B32B8A" w:rsidP="00B32B8A">
      <w:pPr>
        <w:pStyle w:val="a3"/>
        <w:ind w:left="-567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8F3B5D" w:rsidRPr="005411D5">
        <w:rPr>
          <w:rFonts w:ascii="TH SarabunIT๙" w:hAnsi="TH SarabunIT๙" w:cs="TH SarabunIT๙"/>
          <w:sz w:val="32"/>
          <w:szCs w:val="32"/>
        </w:rPr>
        <w:t>.</w:t>
      </w:r>
      <w:r w:rsidR="00AE2D35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AE2D35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รองผู้กำกับการ(สอบสวน)สถานตำรวจภูธรเทพสถิต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5411D5">
        <w:rPr>
          <w:rFonts w:ascii="TH SarabunIT๙" w:hAnsi="TH SarabunIT๙" w:cs="TH SarabunIT๙"/>
          <w:sz w:val="32"/>
          <w:szCs w:val="32"/>
          <w:cs/>
        </w:rPr>
        <w:tab/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87B6350" w14:textId="7B6AA20B" w:rsidR="00166169" w:rsidRPr="005411D5" w:rsidRDefault="00B32B8A" w:rsidP="00B32B8A">
      <w:pPr>
        <w:pStyle w:val="a3"/>
        <w:ind w:left="-567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8F3B5D" w:rsidRPr="005411D5">
        <w:rPr>
          <w:rFonts w:ascii="TH SarabunIT๙" w:hAnsi="TH SarabunIT๙" w:cs="TH SarabunIT๙"/>
          <w:sz w:val="32"/>
          <w:szCs w:val="32"/>
        </w:rPr>
        <w:t>.</w:t>
      </w:r>
      <w:r w:rsidR="00166169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166169" w:rsidRPr="005411D5">
        <w:rPr>
          <w:rFonts w:ascii="TH SarabunIT๙" w:hAnsi="TH SarabunIT๙" w:cs="TH SarabunIT๙"/>
          <w:sz w:val="32"/>
          <w:szCs w:val="32"/>
        </w:rPr>
        <w:t>.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รองผู้กำกับการป้องกันปราบปรามสถานีตำรวจภูธรเทพสถิต</w:t>
      </w:r>
      <w:r w:rsidR="00166169"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1D5">
        <w:rPr>
          <w:rFonts w:ascii="TH SarabunIT๙" w:hAnsi="TH SarabunIT๙" w:cs="TH SarabunIT๙"/>
          <w:sz w:val="32"/>
          <w:szCs w:val="32"/>
          <w:cs/>
        </w:rPr>
        <w:tab/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09DC642" w14:textId="44D76A9E" w:rsidR="00166169" w:rsidRPr="005411D5" w:rsidRDefault="00B32B8A" w:rsidP="00B32B8A">
      <w:pPr>
        <w:pStyle w:val="a3"/>
        <w:ind w:left="-567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8F3B5D" w:rsidRPr="005411D5">
        <w:rPr>
          <w:rFonts w:ascii="TH SarabunIT๙" w:hAnsi="TH SarabunIT๙" w:cs="TH SarabunIT๙"/>
          <w:sz w:val="32"/>
          <w:szCs w:val="32"/>
        </w:rPr>
        <w:t>.</w:t>
      </w:r>
      <w:r w:rsidR="00166169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166169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</w:rPr>
        <w:t xml:space="preserve">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รองผู้กำกับการสืบสวนสถานีตำรวจภูธรเทพสถิต</w:t>
      </w:r>
      <w:r w:rsidR="00166169" w:rsidRPr="005411D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65649B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1D5">
        <w:rPr>
          <w:rFonts w:ascii="TH SarabunIT๙" w:hAnsi="TH SarabunIT๙" w:cs="TH SarabunIT๙"/>
          <w:sz w:val="32"/>
          <w:szCs w:val="32"/>
          <w:cs/>
        </w:rPr>
        <w:tab/>
      </w:r>
      <w:r w:rsidR="008F3B5D" w:rsidRPr="005411D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FCBB5C7" w14:textId="17221B86" w:rsidR="00B32B8A" w:rsidRPr="005411D5" w:rsidRDefault="00B32B8A" w:rsidP="00B32B8A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325C00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325C00" w:rsidRPr="005411D5">
        <w:rPr>
          <w:rFonts w:ascii="TH SarabunIT๙" w:hAnsi="TH SarabunIT๙" w:cs="TH SarabunIT๙"/>
          <w:sz w:val="32"/>
          <w:szCs w:val="32"/>
        </w:rPr>
        <w:t>.</w:t>
      </w:r>
      <w:r w:rsidR="00325C00" w:rsidRPr="005411D5">
        <w:rPr>
          <w:rFonts w:ascii="TH SarabunIT๙" w:hAnsi="TH SarabunIT๙" w:cs="TH SarabunIT๙"/>
          <w:sz w:val="32"/>
          <w:szCs w:val="32"/>
          <w:cs/>
        </w:rPr>
        <w:t>๕</w:t>
      </w:r>
      <w:r w:rsidR="00325C00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</w:rPr>
        <w:t xml:space="preserve">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>สารวัตรอำนวยการสถานีตำรวจภูธรเทพสถิต</w:t>
      </w:r>
      <w:r w:rsidR="00325C00"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411D5">
        <w:rPr>
          <w:rFonts w:ascii="TH SarabunIT๙" w:hAnsi="TH SarabunIT๙" w:cs="TH SarabunIT๙"/>
          <w:sz w:val="32"/>
          <w:szCs w:val="32"/>
          <w:cs/>
        </w:rPr>
        <w:tab/>
      </w:r>
      <w:r w:rsidR="00325C00" w:rsidRPr="005411D5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75099165" w14:textId="77777777" w:rsidR="00325C00" w:rsidRPr="005411D5" w:rsidRDefault="00B32B8A" w:rsidP="00325C00">
      <w:pPr>
        <w:pStyle w:val="a3"/>
        <w:ind w:left="-567"/>
        <w:jc w:val="thaiDistribute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25C00" w:rsidRPr="005411D5">
        <w:rPr>
          <w:rFonts w:ascii="TH SarabunIT๙" w:hAnsi="TH SarabunIT๙" w:cs="TH SarabunIT๙"/>
          <w:sz w:val="32"/>
          <w:szCs w:val="32"/>
          <w:cs/>
        </w:rPr>
        <w:t>มีอำนาจหน้าที่  ให้คำปรึกษา  แนะนำ แก้ไขปัญหา อุปสรรคในการจัดทำ รวบรวมข้อมูล เอกสาร หลักการประเมินฯ</w:t>
      </w:r>
    </w:p>
    <w:p w14:paraId="0B1BC482" w14:textId="77777777" w:rsidR="00B32B8A" w:rsidRPr="005411D5" w:rsidRDefault="00B32B8A" w:rsidP="00325C00">
      <w:pPr>
        <w:pStyle w:val="a3"/>
        <w:ind w:left="-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411D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คณะทำงานฝ่าย</w:t>
      </w:r>
      <w:r w:rsidR="004F77B2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รับรู้ของผู้มีส่วน</w:t>
      </w:r>
      <w:r w:rsidR="004F77B2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ได้ส่วน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เสียภายใน (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>IIT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="00466713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434E6999" w14:textId="19F61D70" w:rsidR="00B32B8A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B32B8A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B32B8A" w:rsidRPr="005411D5">
        <w:rPr>
          <w:rFonts w:ascii="TH SarabunIT๙" w:hAnsi="TH SarabunIT๙" w:cs="TH SarabunIT๙"/>
          <w:sz w:val="32"/>
          <w:szCs w:val="32"/>
        </w:rPr>
        <w:t>.</w:t>
      </w:r>
      <w:r w:rsidR="00B32B8A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B32B8A" w:rsidRPr="005411D5">
        <w:rPr>
          <w:rFonts w:ascii="TH SarabunIT๙" w:hAnsi="TH SarabunIT๙" w:cs="TH SarabunIT๙"/>
          <w:sz w:val="32"/>
          <w:szCs w:val="32"/>
        </w:rPr>
        <w:t>.</w:t>
      </w:r>
      <w:r w:rsidR="0065649B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>สารวัตรป้องกันปราบปราม</w:t>
      </w:r>
      <w:r w:rsidR="00E57402" w:rsidRPr="005411D5">
        <w:rPr>
          <w:rFonts w:ascii="TH SarabunIT๙" w:hAnsi="TH SarabunIT๙" w:cs="TH SarabunIT๙"/>
          <w:sz w:val="32"/>
          <w:szCs w:val="32"/>
          <w:cs/>
        </w:rPr>
        <w:t xml:space="preserve"> สถานีตรวจภูธรเทพสถิต          </w:t>
      </w:r>
      <w:r w:rsidR="00E57402" w:rsidRPr="005411D5">
        <w:rPr>
          <w:rFonts w:ascii="TH SarabunIT๙" w:hAnsi="TH SarabunIT๙" w:cs="TH SarabunIT๙"/>
          <w:sz w:val="32"/>
          <w:szCs w:val="32"/>
          <w:cs/>
        </w:rPr>
        <w:tab/>
      </w:r>
      <w:r w:rsidR="00B32B8A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B32B8A" w:rsidRPr="005411D5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14:paraId="3235D92A" w14:textId="11D41CFE" w:rsidR="00325C00" w:rsidRPr="005411D5" w:rsidRDefault="0065649B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B32B8A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B32B8A" w:rsidRPr="005411D5">
        <w:rPr>
          <w:rFonts w:ascii="TH SarabunIT๙" w:hAnsi="TH SarabunIT๙" w:cs="TH SarabunIT๙"/>
          <w:sz w:val="32"/>
          <w:szCs w:val="32"/>
        </w:rPr>
        <w:t>.</w:t>
      </w:r>
      <w:r w:rsidR="00B32B8A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B32B8A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5AD" w:rsidRPr="005411D5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5AD" w:rsidRPr="005411D5">
        <w:rPr>
          <w:rFonts w:ascii="TH SarabunIT๙" w:hAnsi="TH SarabunIT๙" w:cs="TH SarabunIT๙"/>
          <w:sz w:val="32"/>
          <w:szCs w:val="32"/>
          <w:cs/>
        </w:rPr>
        <w:t>ทัศนัย  แผลติตะ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E57402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E105AD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6D8FE24" w14:textId="26C40310" w:rsidR="003D4AE4" w:rsidRPr="005411D5" w:rsidRDefault="0065649B" w:rsidP="003D4AE4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E105AD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E105AD" w:rsidRPr="005411D5">
        <w:rPr>
          <w:rFonts w:ascii="TH SarabunIT๙" w:hAnsi="TH SarabunIT๙" w:cs="TH SarabunIT๙"/>
          <w:sz w:val="32"/>
          <w:szCs w:val="32"/>
        </w:rPr>
        <w:t>.</w:t>
      </w:r>
      <w:r w:rsidR="00E105AD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E105AD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สิบตำรวจโท  อภิสิทธิ์  ศรีนอก                               </w:t>
      </w:r>
      <w:r w:rsidR="00E57402"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57402" w:rsidRPr="005411D5">
        <w:rPr>
          <w:rFonts w:ascii="TH SarabunIT๙" w:hAnsi="TH SarabunIT๙" w:cs="TH SarabunIT๙"/>
          <w:sz w:val="32"/>
          <w:szCs w:val="32"/>
          <w:cs/>
        </w:rPr>
        <w:tab/>
      </w:r>
      <w:r w:rsidR="00E57402" w:rsidRPr="005411D5">
        <w:rPr>
          <w:rFonts w:ascii="TH SarabunIT๙" w:hAnsi="TH SarabunIT๙" w:cs="TH SarabunIT๙"/>
          <w:sz w:val="32"/>
          <w:szCs w:val="32"/>
          <w:cs/>
        </w:rPr>
        <w:tab/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>คณะทำงาน/เลขานุการ</w:t>
      </w:r>
    </w:p>
    <w:p w14:paraId="61A5FA08" w14:textId="4CA4DC08" w:rsidR="007D24D2" w:rsidRPr="005411D5" w:rsidRDefault="007D24D2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49B" w:rsidRPr="005411D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Pr="005411D5">
        <w:rPr>
          <w:rFonts w:ascii="TH SarabunIT๙" w:hAnsi="TH SarabunIT๙" w:cs="TH SarabunIT๙"/>
          <w:sz w:val="32"/>
          <w:szCs w:val="32"/>
        </w:rPr>
        <w:t>.</w:t>
      </w:r>
      <w:r w:rsidR="0011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สิบตำรวจตรี  </w:t>
      </w:r>
      <w:r w:rsidR="0091519B">
        <w:rPr>
          <w:rFonts w:ascii="TH SarabunIT๙" w:hAnsi="TH SarabunIT๙" w:cs="TH SarabunIT๙" w:hint="cs"/>
          <w:sz w:val="32"/>
          <w:szCs w:val="32"/>
          <w:cs/>
        </w:rPr>
        <w:t>เจตชริน  ภานุรักษ์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649B" w:rsidRPr="005411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70465498" w14:textId="77777777" w:rsidR="00110442" w:rsidRDefault="0065649B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46C90CC" w14:textId="77777777" w:rsidR="00110442" w:rsidRDefault="00110442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</w:p>
    <w:p w14:paraId="766CC43D" w14:textId="77777777" w:rsidR="00110442" w:rsidRDefault="00110442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</w:p>
    <w:p w14:paraId="3D27F5AC" w14:textId="77777777" w:rsidR="00110442" w:rsidRDefault="00110442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</w:p>
    <w:p w14:paraId="01307534" w14:textId="77777777" w:rsidR="00110442" w:rsidRDefault="00110442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</w:p>
    <w:p w14:paraId="7A380724" w14:textId="32B1335B" w:rsidR="00110442" w:rsidRDefault="00110442" w:rsidP="00110442">
      <w:pPr>
        <w:pStyle w:val="a3"/>
        <w:ind w:left="-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6D8D852" w14:textId="77777777" w:rsidR="00110442" w:rsidRDefault="00110442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</w:p>
    <w:p w14:paraId="3775F719" w14:textId="530C02D9" w:rsidR="00466713" w:rsidRPr="005411D5" w:rsidRDefault="0065649B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>มีหน้าที่จัดเตรียม ประสานงานส่งรายชื่อบุคคลากร ที่ปฏิบัติงานระยะเวลาไม่น้อยกว่า ๑ ปี</w:t>
      </w:r>
      <w:r w:rsidR="00466713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5">
        <w:rPr>
          <w:rFonts w:ascii="TH SarabunIT๙" w:hAnsi="TH SarabunIT๙" w:cs="TH SarabunIT๙"/>
          <w:sz w:val="32"/>
          <w:szCs w:val="32"/>
          <w:cs/>
        </w:rPr>
        <w:t>เพื่อตอบแบบวัดการรับรู้ของผู้มีส่วนได้เสียภายใน ประชาสัมพันธ์ ติดตาม แนะนำการตอบแบบวัดการรับรู้ผู้มีส่วนได้ส</w:t>
      </w:r>
      <w:r w:rsidR="00466713" w:rsidRPr="005411D5">
        <w:rPr>
          <w:rFonts w:ascii="TH SarabunIT๙" w:hAnsi="TH SarabunIT๙" w:cs="TH SarabunIT๙"/>
          <w:sz w:val="32"/>
          <w:szCs w:val="32"/>
          <w:cs/>
        </w:rPr>
        <w:t xml:space="preserve">่วนเสียภายใน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สรุปผลการดำเนินงาน ปัญหาอุปสรรคเสนอผู้บังคับบัญชาเพื่อแก้ไขปรับปรุงต่อไป</w:t>
      </w:r>
    </w:p>
    <w:p w14:paraId="43954D07" w14:textId="77777777" w:rsidR="00466713" w:rsidRPr="005411D5" w:rsidRDefault="00466713" w:rsidP="008E2B4B">
      <w:pPr>
        <w:pStyle w:val="a3"/>
        <w:ind w:left="-56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๓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คณะทำงานฝ่ายการรับรู้ของผู้มีส่วนได้ส่วนเสียภายนอก (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>EIT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)     ประกอบด้วย</w:t>
      </w:r>
    </w:p>
    <w:p w14:paraId="51B8E24E" w14:textId="2BC4B6E8" w:rsidR="00466713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466713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466713" w:rsidRPr="005411D5">
        <w:rPr>
          <w:rFonts w:ascii="TH SarabunIT๙" w:hAnsi="TH SarabunIT๙" w:cs="TH SarabunIT๙"/>
          <w:sz w:val="32"/>
          <w:szCs w:val="32"/>
        </w:rPr>
        <w:t>.</w:t>
      </w:r>
      <w:r w:rsidR="00466713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466713" w:rsidRPr="005411D5">
        <w:rPr>
          <w:rFonts w:ascii="TH SarabunIT๙" w:hAnsi="TH SarabunIT๙" w:cs="TH SarabunIT๙"/>
          <w:sz w:val="32"/>
          <w:szCs w:val="32"/>
        </w:rPr>
        <w:t>.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สารวัตรสืบสวนสถานีตำรวจภูธรเทพสถิต</w:t>
      </w:r>
      <w:r w:rsidR="005646F7" w:rsidRPr="005411D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5646F7" w:rsidRPr="005411D5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14:paraId="3CCE9F3B" w14:textId="34A99D53" w:rsidR="007B01B2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7B01B2" w:rsidRPr="005411D5">
        <w:rPr>
          <w:rFonts w:ascii="TH SarabunIT๙" w:hAnsi="TH SarabunIT๙" w:cs="TH SarabunIT๙"/>
          <w:sz w:val="32"/>
          <w:szCs w:val="32"/>
        </w:rPr>
        <w:t>.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7B01B2" w:rsidRPr="005411D5">
        <w:rPr>
          <w:rFonts w:ascii="TH SarabunIT๙" w:hAnsi="TH SarabunIT๙" w:cs="TH SarabunIT๙"/>
          <w:sz w:val="32"/>
          <w:szCs w:val="32"/>
        </w:rPr>
        <w:t>.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  บุญยืน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แกสันทัยะ   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DBF6C8E" w14:textId="6A055816" w:rsidR="004F77B2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7B01B2" w:rsidRPr="005411D5">
        <w:rPr>
          <w:rFonts w:ascii="TH SarabunIT๙" w:hAnsi="TH SarabunIT๙" w:cs="TH SarabunIT๙"/>
          <w:sz w:val="32"/>
          <w:szCs w:val="32"/>
        </w:rPr>
        <w:t>.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7B01B2" w:rsidRPr="005411D5">
        <w:rPr>
          <w:rFonts w:ascii="TH SarabunIT๙" w:hAnsi="TH SarabunIT๙" w:cs="TH SarabunIT๙"/>
          <w:sz w:val="32"/>
          <w:szCs w:val="32"/>
        </w:rPr>
        <w:t>.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ส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ิบตำรวจโท 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จักรี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 xml:space="preserve">  แก้วแก่นคูณ     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3B4606D" w14:textId="448A7728" w:rsidR="004F77B2" w:rsidRPr="005411D5" w:rsidRDefault="003D4AE4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4F77B2" w:rsidRPr="005411D5">
        <w:rPr>
          <w:rFonts w:ascii="TH SarabunIT๙" w:hAnsi="TH SarabunIT๙" w:cs="TH SarabunIT๙"/>
          <w:sz w:val="32"/>
          <w:szCs w:val="32"/>
        </w:rPr>
        <w:t>.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4F77B2" w:rsidRPr="005411D5">
        <w:rPr>
          <w:rFonts w:ascii="TH SarabunIT๙" w:hAnsi="TH SarabunIT๙" w:cs="TH SarabunIT๙"/>
          <w:sz w:val="32"/>
          <w:szCs w:val="32"/>
        </w:rPr>
        <w:t>.</w:t>
      </w:r>
      <w:r w:rsidR="00110442">
        <w:rPr>
          <w:rFonts w:ascii="TH SarabunIT๙" w:hAnsi="TH SarabunIT๙" w:cs="TH SarabunIT๙"/>
          <w:sz w:val="32"/>
          <w:szCs w:val="32"/>
        </w:rPr>
        <w:t xml:space="preserve">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สิบตำรวจตรี</w:t>
      </w:r>
      <w:r w:rsidR="00124957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 xml:space="preserve">ธนพนธ์  เรืองศรีตระกูล    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10442">
        <w:rPr>
          <w:rFonts w:ascii="TH SarabunIT๙" w:hAnsi="TH SarabunIT๙" w:cs="TH SarabunIT๙"/>
          <w:sz w:val="32"/>
          <w:szCs w:val="32"/>
          <w:cs/>
        </w:rPr>
        <w:tab/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คณะทำงาน/เลขานุการ</w:t>
      </w:r>
    </w:p>
    <w:p w14:paraId="09E3EB1A" w14:textId="77777777" w:rsidR="00066D92" w:rsidRPr="005411D5" w:rsidRDefault="007B01B2" w:rsidP="008E2B4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มีหน้าที่จัดเตรียม  ประสานงานส่งรายชื่อบุคคลภายนอกที่มารับบริการเข้าระบบ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ประชาสัมพันธ์ แนะนำให้คำปรึกษาแก่บุคคลและประชาชน  ในการตอบแบบ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วัดการรับ</w:t>
      </w:r>
      <w:r w:rsidR="004F77B2" w:rsidRPr="005411D5">
        <w:rPr>
          <w:rFonts w:ascii="TH SarabunIT๙" w:hAnsi="TH SarabunIT๙" w:cs="TH SarabunIT๙"/>
          <w:sz w:val="32"/>
          <w:szCs w:val="32"/>
          <w:cs/>
        </w:rPr>
        <w:t>รู้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ผู้มีส่วนได้ส่วนเสียภายนอก สรุบผลการดำเนินงาน ปัญหาอุปสรรคเสนอผู้บังคับบัญชาเพื่อแก้ไขปรับปรุงต่อไป</w:t>
      </w:r>
    </w:p>
    <w:p w14:paraId="07BEEC16" w14:textId="77777777" w:rsidR="00066D92" w:rsidRPr="005411D5" w:rsidRDefault="00066D92" w:rsidP="0065649B">
      <w:pPr>
        <w:pStyle w:val="a3"/>
        <w:ind w:left="-56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124957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๔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คณะทำงานฝ่ายประชาสัมพันธ์เอกสารหลักฐานการเปิดเผยข้อมูลสาธารณะ (</w:t>
      </w:r>
      <w:r w:rsidRPr="005411D5">
        <w:rPr>
          <w:rFonts w:ascii="TH SarabunIT๙" w:hAnsi="TH SarabunIT๙" w:cs="TH SarabunIT๙"/>
          <w:b/>
          <w:bCs/>
          <w:sz w:val="32"/>
          <w:szCs w:val="32"/>
        </w:rPr>
        <w:t>OIT</w:t>
      </w:r>
      <w:r w:rsidRPr="005411D5">
        <w:rPr>
          <w:rFonts w:ascii="TH SarabunIT๙" w:hAnsi="TH SarabunIT๙" w:cs="TH SarabunIT๙"/>
          <w:b/>
          <w:bCs/>
          <w:sz w:val="32"/>
          <w:szCs w:val="32"/>
          <w:cs/>
        </w:rPr>
        <w:t>)  ประกอบด้วย</w:t>
      </w:r>
      <w:r w:rsidR="007B01B2" w:rsidRPr="005411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273BED7" w14:textId="7AAE3B4E" w:rsidR="00066D92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๑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>หัวหน้างานคดีสถานีตำรวจภูธรเทพสถิต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หัวหน้าคณะทำงาน</w:t>
      </w:r>
    </w:p>
    <w:p w14:paraId="6D6D1672" w14:textId="092621A4" w:rsidR="00066D92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๒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ดาบตำรวจ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 xml:space="preserve">สมชาย  กลิ่นศรีสุข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D02F32D" w14:textId="16E53F43" w:rsidR="00066D92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๓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ดาบตำรวจหญิง 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 xml:space="preserve">อังศมา  บำรุงราษฎร์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537BE38" w14:textId="0DECD8DE" w:rsidR="00124957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="00066D92"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="00066D92"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ดาบตำรวจ เฉลิมพล  ผ่องแผ้ว               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Pr="005411D5">
        <w:rPr>
          <w:rFonts w:ascii="TH SarabunIT๙" w:hAnsi="TH SarabunIT๙" w:cs="TH SarabunIT๙"/>
          <w:sz w:val="32"/>
          <w:szCs w:val="32"/>
          <w:cs/>
        </w:rPr>
        <w:t>คณะทำงาน/เลขานุการ</w:t>
      </w:r>
    </w:p>
    <w:p w14:paraId="06893F04" w14:textId="24D2ADC9" w:rsidR="00124957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Pr="005411D5">
        <w:rPr>
          <w:rFonts w:ascii="TH SarabunIT๙" w:hAnsi="TH SarabunIT๙" w:cs="TH SarabunIT๙"/>
          <w:sz w:val="32"/>
          <w:szCs w:val="32"/>
          <w:cs/>
        </w:rPr>
        <w:t>๔</w:t>
      </w:r>
      <w:r w:rsidRPr="005411D5">
        <w:rPr>
          <w:rFonts w:ascii="TH SarabunIT๙" w:hAnsi="TH SarabunIT๙" w:cs="TH SarabunIT๙"/>
          <w:sz w:val="32"/>
          <w:szCs w:val="32"/>
        </w:rPr>
        <w:t>.</w:t>
      </w:r>
      <w:r w:rsidRPr="005411D5">
        <w:rPr>
          <w:rFonts w:ascii="TH SarabunIT๙" w:hAnsi="TH SarabunIT๙" w:cs="TH SarabunIT๙"/>
          <w:sz w:val="32"/>
          <w:szCs w:val="32"/>
          <w:cs/>
        </w:rPr>
        <w:t>๕</w:t>
      </w:r>
      <w:r w:rsidRPr="005411D5">
        <w:rPr>
          <w:rFonts w:ascii="TH SarabunIT๙" w:hAnsi="TH SarabunIT๙" w:cs="TH SarabunIT๙"/>
          <w:sz w:val="32"/>
          <w:szCs w:val="32"/>
        </w:rPr>
        <w:t>.</w:t>
      </w:r>
      <w:r w:rsidR="0091519B" w:rsidRPr="005411D5">
        <w:rPr>
          <w:rFonts w:ascii="TH SarabunIT๙" w:hAnsi="TH SarabunIT๙" w:cs="TH SarabunIT๙"/>
          <w:sz w:val="32"/>
          <w:szCs w:val="32"/>
          <w:cs/>
        </w:rPr>
        <w:t>สิบตำรวจ</w:t>
      </w:r>
      <w:r w:rsidR="0091519B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91519B" w:rsidRPr="005411D5">
        <w:rPr>
          <w:rFonts w:ascii="TH SarabunIT๙" w:hAnsi="TH SarabunIT๙" w:cs="TH SarabunIT๙"/>
          <w:sz w:val="32"/>
          <w:szCs w:val="32"/>
          <w:cs/>
        </w:rPr>
        <w:t xml:space="preserve">  ธราดล  ไชยพิมพ์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91541" w:rsidRPr="005411D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E64">
        <w:rPr>
          <w:rFonts w:ascii="TH SarabunIT๙" w:hAnsi="TH SarabunIT๙" w:cs="TH SarabunIT๙"/>
          <w:sz w:val="32"/>
          <w:szCs w:val="32"/>
          <w:cs/>
        </w:rPr>
        <w:tab/>
      </w:r>
      <w:r w:rsidRPr="005411D5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7B01B2"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A4339AB" w14:textId="77777777" w:rsidR="00124957" w:rsidRPr="005411D5" w:rsidRDefault="00124957" w:rsidP="0065649B">
      <w:pPr>
        <w:pStyle w:val="a3"/>
        <w:ind w:left="-56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มีหน้าที่จัดเตรียมข้อมูล รวลรวม  เอกสาร  หลักฐาน  ตามแบบตรวจการเปิดเผยข้อมูลสาธารณะขึ้นเว็บไวต์ให้เห็นปัจจุบัน  สรุปผลการดำเนินงาน  ปัญหาอุปสรรคเสนอผู้บังคับบัญชาเพื่อแก้ไขปรับปรุงต่อไป </w:t>
      </w:r>
    </w:p>
    <w:p w14:paraId="60083E52" w14:textId="77777777" w:rsidR="00124957" w:rsidRPr="005411D5" w:rsidRDefault="00124957" w:rsidP="0012495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74BAA87" w14:textId="77777777" w:rsidR="003D4AE4" w:rsidRPr="005411D5" w:rsidRDefault="003D4AE4" w:rsidP="00124957">
      <w:pPr>
        <w:pStyle w:val="a3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36506" w:rsidRPr="005411D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87CDC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506" w:rsidRPr="005411D5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</w:t>
      </w:r>
    </w:p>
    <w:p w14:paraId="6CD9D59B" w14:textId="77777777" w:rsidR="007B19E1" w:rsidRPr="005411D5" w:rsidRDefault="00536506" w:rsidP="0012495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E48FF8" w14:textId="2C8BDB38" w:rsidR="007B19E1" w:rsidRPr="005411D5" w:rsidRDefault="0091519B" w:rsidP="00F76C8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D6725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57728" behindDoc="0" locked="0" layoutInCell="1" allowOverlap="1" wp14:anchorId="62DEA71B" wp14:editId="3339033A">
            <wp:simplePos x="0" y="0"/>
            <wp:positionH relativeFrom="column">
              <wp:posOffset>3202305</wp:posOffset>
            </wp:positionH>
            <wp:positionV relativeFrom="paragraph">
              <wp:posOffset>59360</wp:posOffset>
            </wp:positionV>
            <wp:extent cx="1295400" cy="654209"/>
            <wp:effectExtent l="0" t="0" r="0" b="0"/>
            <wp:wrapNone/>
            <wp:docPr id="94" name="รูปภาพ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รูปภาพ 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37" cy="65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57" w:rsidRPr="005411D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D49C6" w:rsidRPr="005411D5">
        <w:rPr>
          <w:rFonts w:ascii="TH SarabunIT๙" w:hAnsi="TH SarabunIT๙" w:cs="TH SarabunIT๙"/>
          <w:sz w:val="32"/>
          <w:szCs w:val="32"/>
          <w:cs/>
        </w:rPr>
        <w:t>สั่ง  ณ</w:t>
      </w:r>
      <w:r w:rsidR="005D5C92" w:rsidRPr="005411D5">
        <w:rPr>
          <w:rFonts w:ascii="TH SarabunIT๙" w:hAnsi="TH SarabunIT๙" w:cs="TH SarabunIT๙"/>
          <w:sz w:val="32"/>
          <w:szCs w:val="32"/>
          <w:cs/>
        </w:rPr>
        <w:t xml:space="preserve"> 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D5C92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 w:rsidR="00622FF1" w:rsidRPr="00541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91860" w:rsidRPr="005411D5">
        <w:rPr>
          <w:rFonts w:ascii="TH SarabunIT๙" w:hAnsi="TH SarabunIT๙" w:cs="TH SarabunIT๙"/>
          <w:sz w:val="32"/>
          <w:szCs w:val="32"/>
          <w:cs/>
        </w:rPr>
        <w:t xml:space="preserve">พ.ศ.  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A741642" w14:textId="72972C50" w:rsidR="007B19E1" w:rsidRPr="005411D5" w:rsidRDefault="007B19E1" w:rsidP="00F76C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FD1BC5" w14:textId="0AB873C2" w:rsidR="005F2FB5" w:rsidRDefault="005F2FB5" w:rsidP="005F2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6D49C6" w:rsidRPr="005411D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D4AE4"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14:paraId="1E7CA7B2" w14:textId="3692A7B8" w:rsidR="006D49C6" w:rsidRPr="005411D5" w:rsidRDefault="003D4AE4" w:rsidP="005F2F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2F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E23830" w:rsidRPr="005411D5">
        <w:rPr>
          <w:rFonts w:ascii="TH SarabunIT๙" w:hAnsi="TH SarabunIT๙" w:cs="TH SarabunIT๙"/>
          <w:sz w:val="32"/>
          <w:szCs w:val="32"/>
          <w:cs/>
        </w:rPr>
        <w:t>(</w:t>
      </w:r>
      <w:r w:rsidR="002C724B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519B">
        <w:rPr>
          <w:rFonts w:ascii="TH SarabunIT๙" w:hAnsi="TH SarabunIT๙" w:cs="TH SarabunIT๙" w:hint="cs"/>
          <w:sz w:val="32"/>
          <w:szCs w:val="32"/>
          <w:cs/>
        </w:rPr>
        <w:t>ศักดิ์ชัย  เกษโกมล</w:t>
      </w:r>
      <w:r w:rsidR="0024534A"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9C6" w:rsidRPr="005411D5">
        <w:rPr>
          <w:rFonts w:ascii="TH SarabunIT๙" w:hAnsi="TH SarabunIT๙" w:cs="TH SarabunIT๙"/>
          <w:sz w:val="32"/>
          <w:szCs w:val="32"/>
          <w:cs/>
        </w:rPr>
        <w:t>)</w:t>
      </w:r>
    </w:p>
    <w:p w14:paraId="2F3A24EB" w14:textId="6DFD0F22" w:rsidR="006D49C6" w:rsidRPr="005411D5" w:rsidRDefault="003D4AE4" w:rsidP="005F2FB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411D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5F2F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41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724B" w:rsidRPr="005411D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ผู้กำกับการสถานีตำรวจเทพสถิต</w:t>
      </w:r>
    </w:p>
    <w:p w14:paraId="64A70943" w14:textId="77777777" w:rsidR="006D49C6" w:rsidRPr="005411D5" w:rsidRDefault="006D49C6" w:rsidP="00F76C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1B2A86" w14:textId="77777777" w:rsidR="006D49C6" w:rsidRPr="005411D5" w:rsidRDefault="006D49C6" w:rsidP="00F76C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3B590E" w14:textId="77777777" w:rsidR="006D49C6" w:rsidRPr="005411D5" w:rsidRDefault="006D49C6" w:rsidP="00F76C8A">
      <w:pPr>
        <w:rPr>
          <w:rFonts w:ascii="TH SarabunIT๙" w:hAnsi="TH SarabunIT๙" w:cs="TH SarabunIT๙"/>
          <w:sz w:val="32"/>
          <w:szCs w:val="32"/>
        </w:rPr>
      </w:pPr>
    </w:p>
    <w:p w14:paraId="47D44A06" w14:textId="77777777" w:rsidR="006D49C6" w:rsidRPr="005411D5" w:rsidRDefault="006D49C6" w:rsidP="00F76C8A">
      <w:pPr>
        <w:rPr>
          <w:rFonts w:ascii="TH SarabunIT๙" w:hAnsi="TH SarabunIT๙" w:cs="TH SarabunIT๙"/>
          <w:sz w:val="32"/>
          <w:szCs w:val="32"/>
        </w:rPr>
      </w:pPr>
    </w:p>
    <w:p w14:paraId="36289D26" w14:textId="77777777" w:rsidR="006D49C6" w:rsidRPr="005411D5" w:rsidRDefault="006D49C6" w:rsidP="006D4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2193E5" w14:textId="77777777" w:rsidR="003C0F22" w:rsidRPr="005411D5" w:rsidRDefault="003C0F22">
      <w:pPr>
        <w:rPr>
          <w:rFonts w:ascii="TH SarabunIT๙" w:hAnsi="TH SarabunIT๙" w:cs="TH SarabunIT๙"/>
          <w:sz w:val="32"/>
          <w:szCs w:val="32"/>
        </w:rPr>
      </w:pPr>
    </w:p>
    <w:sectPr w:rsidR="003C0F22" w:rsidRPr="005411D5" w:rsidSect="00110442">
      <w:pgSz w:w="11906" w:h="16838"/>
      <w:pgMar w:top="993" w:right="127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6"/>
    <w:rsid w:val="00010865"/>
    <w:rsid w:val="00066D92"/>
    <w:rsid w:val="000708C3"/>
    <w:rsid w:val="0007669E"/>
    <w:rsid w:val="00096EC6"/>
    <w:rsid w:val="00110442"/>
    <w:rsid w:val="00124957"/>
    <w:rsid w:val="00166169"/>
    <w:rsid w:val="00187E1D"/>
    <w:rsid w:val="001E037B"/>
    <w:rsid w:val="00226067"/>
    <w:rsid w:val="00230E0F"/>
    <w:rsid w:val="0024534A"/>
    <w:rsid w:val="00252E64"/>
    <w:rsid w:val="002947B3"/>
    <w:rsid w:val="002A1472"/>
    <w:rsid w:val="002A7D79"/>
    <w:rsid w:val="002C724B"/>
    <w:rsid w:val="00312722"/>
    <w:rsid w:val="00325C00"/>
    <w:rsid w:val="00342CCD"/>
    <w:rsid w:val="00377F5C"/>
    <w:rsid w:val="003C0F22"/>
    <w:rsid w:val="003D4AE4"/>
    <w:rsid w:val="00466713"/>
    <w:rsid w:val="004A1130"/>
    <w:rsid w:val="004C4156"/>
    <w:rsid w:val="004F77B2"/>
    <w:rsid w:val="00526173"/>
    <w:rsid w:val="00536506"/>
    <w:rsid w:val="005411D5"/>
    <w:rsid w:val="005646F7"/>
    <w:rsid w:val="00587CDC"/>
    <w:rsid w:val="005B7A0D"/>
    <w:rsid w:val="005D5C92"/>
    <w:rsid w:val="005F2FB5"/>
    <w:rsid w:val="00606B57"/>
    <w:rsid w:val="00622FF1"/>
    <w:rsid w:val="00640963"/>
    <w:rsid w:val="0065649B"/>
    <w:rsid w:val="00670AC3"/>
    <w:rsid w:val="00682E31"/>
    <w:rsid w:val="00693AC9"/>
    <w:rsid w:val="006A163C"/>
    <w:rsid w:val="006D49C6"/>
    <w:rsid w:val="00712EAB"/>
    <w:rsid w:val="007623CF"/>
    <w:rsid w:val="00765052"/>
    <w:rsid w:val="00796E36"/>
    <w:rsid w:val="007A27A1"/>
    <w:rsid w:val="007B01B2"/>
    <w:rsid w:val="007B19E1"/>
    <w:rsid w:val="007D24D2"/>
    <w:rsid w:val="007D6725"/>
    <w:rsid w:val="007E56AD"/>
    <w:rsid w:val="007F106E"/>
    <w:rsid w:val="008370AC"/>
    <w:rsid w:val="008B1323"/>
    <w:rsid w:val="008B3A60"/>
    <w:rsid w:val="008E2B4B"/>
    <w:rsid w:val="008F3B5D"/>
    <w:rsid w:val="0091519B"/>
    <w:rsid w:val="0091676D"/>
    <w:rsid w:val="009213B6"/>
    <w:rsid w:val="00934E30"/>
    <w:rsid w:val="009B4739"/>
    <w:rsid w:val="009E4EF0"/>
    <w:rsid w:val="009E5A8C"/>
    <w:rsid w:val="00A05C27"/>
    <w:rsid w:val="00A216E8"/>
    <w:rsid w:val="00A9464F"/>
    <w:rsid w:val="00AE2D35"/>
    <w:rsid w:val="00B32B8A"/>
    <w:rsid w:val="00B3476A"/>
    <w:rsid w:val="00B67D5C"/>
    <w:rsid w:val="00B91541"/>
    <w:rsid w:val="00B96FDD"/>
    <w:rsid w:val="00BD15E7"/>
    <w:rsid w:val="00BD3A4E"/>
    <w:rsid w:val="00BE7812"/>
    <w:rsid w:val="00C41AF6"/>
    <w:rsid w:val="00C63782"/>
    <w:rsid w:val="00C713A7"/>
    <w:rsid w:val="00D91860"/>
    <w:rsid w:val="00E105AD"/>
    <w:rsid w:val="00E23830"/>
    <w:rsid w:val="00E24725"/>
    <w:rsid w:val="00E57402"/>
    <w:rsid w:val="00EA42AA"/>
    <w:rsid w:val="00EA65B1"/>
    <w:rsid w:val="00EC5E3B"/>
    <w:rsid w:val="00ED4237"/>
    <w:rsid w:val="00EE02BB"/>
    <w:rsid w:val="00F54279"/>
    <w:rsid w:val="00F76C8A"/>
    <w:rsid w:val="00FD4F6D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A2B7"/>
  <w15:docId w15:val="{92C346B4-9745-49E1-B6AB-BA850C7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506"/>
    <w:pPr>
      <w:spacing w:after="0" w:line="240" w:lineRule="auto"/>
    </w:pPr>
  </w:style>
  <w:style w:type="paragraph" w:styleId="a4">
    <w:name w:val="Body Text Indent"/>
    <w:basedOn w:val="a"/>
    <w:link w:val="a5"/>
    <w:rsid w:val="00EA65B1"/>
    <w:pPr>
      <w:spacing w:after="0" w:line="240" w:lineRule="auto"/>
      <w:ind w:firstLine="1134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EA65B1"/>
    <w:rPr>
      <w:rFonts w:ascii="Angsana New" w:eastAsia="Cordia New" w:hAnsi="Cordia New" w:cs="Angsana New"/>
      <w:sz w:val="32"/>
      <w:szCs w:val="32"/>
    </w:rPr>
  </w:style>
  <w:style w:type="paragraph" w:styleId="a6">
    <w:name w:val="caption"/>
    <w:basedOn w:val="a"/>
    <w:next w:val="a"/>
    <w:qFormat/>
    <w:rsid w:val="00EA65B1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table" w:styleId="a7">
    <w:name w:val="Table Grid"/>
    <w:basedOn w:val="a1"/>
    <w:uiPriority w:val="59"/>
    <w:rsid w:val="009E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Tharadol Chaiyaphim</cp:lastModifiedBy>
  <cp:revision>4</cp:revision>
  <cp:lastPrinted>2025-04-19T08:40:00Z</cp:lastPrinted>
  <dcterms:created xsi:type="dcterms:W3CDTF">2023-02-16T04:17:00Z</dcterms:created>
  <dcterms:modified xsi:type="dcterms:W3CDTF">2025-04-19T08:41:00Z</dcterms:modified>
</cp:coreProperties>
</file>